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</w:t>
      </w:r>
      <w:r w:rsidR="00327612">
        <w:rPr>
          <w:rFonts w:ascii="Times New Roman" w:hAnsi="Times New Roman" w:cs="Times New Roman"/>
          <w:b/>
          <w:sz w:val="24"/>
          <w:szCs w:val="24"/>
        </w:rPr>
        <w:t>nius 25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 xml:space="preserve">Telki </w:t>
      </w:r>
      <w:proofErr w:type="gramStart"/>
      <w:r w:rsidRPr="000E7C9F">
        <w:rPr>
          <w:rFonts w:ascii="Times New Roman" w:hAnsi="Times New Roman"/>
          <w:b/>
          <w:bCs/>
        </w:rPr>
        <w:t xml:space="preserve">község </w:t>
      </w:r>
      <w:r>
        <w:rPr>
          <w:rFonts w:ascii="Times New Roman" w:hAnsi="Times New Roman"/>
          <w:b/>
          <w:bCs/>
        </w:rPr>
        <w:t xml:space="preserve"> Önkormányzat</w:t>
      </w:r>
      <w:proofErr w:type="gramEnd"/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>Képviselő-testülete</w:t>
      </w:r>
    </w:p>
    <w:p w:rsidR="006E6856" w:rsidRDefault="006E6856" w:rsidP="006E6856">
      <w:pPr>
        <w:spacing w:after="0" w:line="240" w:lineRule="auto"/>
        <w:jc w:val="center"/>
        <w:rPr>
          <w:rFonts w:ascii="Times New Roman" w:hAnsi="Times New Roman"/>
          <w:b/>
        </w:rPr>
      </w:pPr>
      <w:r w:rsidRPr="000E7C9F">
        <w:rPr>
          <w:rFonts w:ascii="Times New Roman" w:hAnsi="Times New Roman"/>
          <w:b/>
        </w:rPr>
        <w:t xml:space="preserve">108/2019. (VI.25.) </w:t>
      </w:r>
      <w:r w:rsidRPr="000E7C9F">
        <w:rPr>
          <w:rFonts w:ascii="Times New Roman" w:hAnsi="Times New Roman"/>
          <w:b/>
          <w:bCs/>
        </w:rPr>
        <w:t xml:space="preserve">számú </w:t>
      </w:r>
      <w:r>
        <w:rPr>
          <w:rFonts w:ascii="Times New Roman" w:hAnsi="Times New Roman"/>
          <w:b/>
          <w:bCs/>
        </w:rPr>
        <w:t>önkormányzati h</w:t>
      </w:r>
      <w:r w:rsidRPr="000E7C9F">
        <w:rPr>
          <w:rFonts w:ascii="Times New Roman" w:hAnsi="Times New Roman"/>
          <w:b/>
          <w:bCs/>
        </w:rPr>
        <w:t>atározata</w:t>
      </w:r>
      <w:r w:rsidRPr="000E7C9F">
        <w:rPr>
          <w:rFonts w:ascii="Times New Roman" w:hAnsi="Times New Roman"/>
          <w:b/>
        </w:rPr>
        <w:t xml:space="preserve"> </w:t>
      </w:r>
    </w:p>
    <w:p w:rsidR="006E6856" w:rsidRDefault="006E6856" w:rsidP="006E68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6856" w:rsidRPr="000E7C9F" w:rsidRDefault="006E6856" w:rsidP="006E685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0E7C9F">
        <w:rPr>
          <w:rFonts w:ascii="Times New Roman" w:hAnsi="Times New Roman"/>
          <w:b/>
        </w:rPr>
        <w:t>Az önkormányzat tulajdonában lévő</w:t>
      </w:r>
      <w:r w:rsidR="000643A2">
        <w:rPr>
          <w:rFonts w:ascii="Times New Roman" w:hAnsi="Times New Roman"/>
          <w:b/>
        </w:rPr>
        <w:t xml:space="preserve"> </w:t>
      </w:r>
      <w:r w:rsidRPr="000E7C9F">
        <w:rPr>
          <w:rFonts w:ascii="Times New Roman" w:hAnsi="Times New Roman"/>
          <w:b/>
        </w:rPr>
        <w:t>közérdekű bérlakás bérleti jogáról</w:t>
      </w:r>
    </w:p>
    <w:bookmarkEnd w:id="0"/>
    <w:p w:rsidR="006E6856" w:rsidRPr="000E7C9F" w:rsidRDefault="006E6856" w:rsidP="006E685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E6856" w:rsidRPr="000E7C9F" w:rsidRDefault="006E6856" w:rsidP="006E6856">
      <w:pPr>
        <w:spacing w:after="0" w:line="240" w:lineRule="auto"/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 xml:space="preserve">Telki Község Képviselő-testülete Vetési Vincéné köztisztviselőt a Telki, Zápor u 7/C. számú közérdekű bérlakás </w:t>
      </w:r>
      <w:proofErr w:type="spellStart"/>
      <w:r w:rsidRPr="000E7C9F">
        <w:rPr>
          <w:rFonts w:ascii="Times New Roman" w:hAnsi="Times New Roman"/>
        </w:rPr>
        <w:t>bérlőjéül</w:t>
      </w:r>
      <w:proofErr w:type="spellEnd"/>
      <w:r w:rsidRPr="000E7C9F">
        <w:rPr>
          <w:rFonts w:ascii="Times New Roman" w:hAnsi="Times New Roman"/>
        </w:rPr>
        <w:t xml:space="preserve"> 2019. szeptember 1.-től 2024. augusztus 31-ig szóló határozott időre vagy a köztisztviselői jogviszonyának fennállásáig terjedő időszakra kijelölte.</w:t>
      </w:r>
    </w:p>
    <w:p w:rsidR="006E6856" w:rsidRPr="000E7C9F" w:rsidRDefault="006E6856" w:rsidP="006E6856">
      <w:pPr>
        <w:spacing w:after="0" w:line="240" w:lineRule="auto"/>
        <w:jc w:val="both"/>
        <w:rPr>
          <w:rFonts w:ascii="Times New Roman" w:hAnsi="Times New Roman"/>
        </w:rPr>
      </w:pPr>
    </w:p>
    <w:p w:rsidR="006E6856" w:rsidRPr="000E7C9F" w:rsidRDefault="006E6856" w:rsidP="006E6856">
      <w:pPr>
        <w:spacing w:after="0" w:line="240" w:lineRule="auto"/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 xml:space="preserve">A Képviselő-testület felhatalmazza a polgármestert a bérleti szerződés módosítására. </w:t>
      </w:r>
    </w:p>
    <w:p w:rsidR="006E6856" w:rsidRPr="000E7C9F" w:rsidRDefault="006E6856" w:rsidP="006E6856">
      <w:pPr>
        <w:spacing w:after="0" w:line="240" w:lineRule="auto"/>
        <w:jc w:val="both"/>
        <w:rPr>
          <w:rFonts w:ascii="Times New Roman" w:hAnsi="Times New Roman"/>
        </w:rPr>
      </w:pPr>
    </w:p>
    <w:p w:rsidR="006E6856" w:rsidRPr="00ED720F" w:rsidRDefault="006E6856" w:rsidP="006E6856">
      <w:pPr>
        <w:spacing w:after="0" w:line="240" w:lineRule="auto"/>
        <w:ind w:left="708"/>
        <w:jc w:val="both"/>
        <w:rPr>
          <w:rFonts w:ascii="Times New Roman" w:hAnsi="Times New Roman"/>
          <w:bCs/>
        </w:rPr>
      </w:pPr>
      <w:proofErr w:type="gramStart"/>
      <w:r w:rsidRPr="00ED720F">
        <w:rPr>
          <w:rFonts w:ascii="Times New Roman" w:hAnsi="Times New Roman"/>
          <w:bCs/>
        </w:rPr>
        <w:t xml:space="preserve">Felelős:   </w:t>
      </w:r>
      <w:proofErr w:type="gramEnd"/>
      <w:r w:rsidRPr="00ED720F">
        <w:rPr>
          <w:rFonts w:ascii="Times New Roman" w:hAnsi="Times New Roman"/>
          <w:bCs/>
        </w:rPr>
        <w:t xml:space="preserve">            Polgármester</w:t>
      </w:r>
    </w:p>
    <w:p w:rsidR="006E6856" w:rsidRPr="000E7C9F" w:rsidRDefault="006E6856" w:rsidP="006E6856">
      <w:pPr>
        <w:spacing w:after="0" w:line="240" w:lineRule="auto"/>
        <w:ind w:left="708"/>
        <w:jc w:val="both"/>
        <w:rPr>
          <w:rFonts w:ascii="Times New Roman" w:hAnsi="Times New Roman"/>
        </w:rPr>
      </w:pPr>
      <w:proofErr w:type="gramStart"/>
      <w:r w:rsidRPr="00ED720F">
        <w:rPr>
          <w:rFonts w:ascii="Times New Roman" w:hAnsi="Times New Roman"/>
          <w:bCs/>
        </w:rPr>
        <w:t xml:space="preserve">Határidő:   </w:t>
      </w:r>
      <w:proofErr w:type="gramEnd"/>
      <w:r w:rsidRPr="00ED720F">
        <w:rPr>
          <w:rFonts w:ascii="Times New Roman" w:hAnsi="Times New Roman"/>
          <w:bCs/>
        </w:rPr>
        <w:t xml:space="preserve">        2019.09.01.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A62" w:rsidRDefault="00D27A62" w:rsidP="00D27A62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7A62" w:rsidRDefault="00D27A62" w:rsidP="00D27A62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643A2"/>
    <w:rsid w:val="00073E81"/>
    <w:rsid w:val="00081D38"/>
    <w:rsid w:val="00087557"/>
    <w:rsid w:val="000A4711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A27F0"/>
    <w:rsid w:val="005E55CC"/>
    <w:rsid w:val="005F3879"/>
    <w:rsid w:val="006107F4"/>
    <w:rsid w:val="00633D3D"/>
    <w:rsid w:val="00637DEE"/>
    <w:rsid w:val="006502A3"/>
    <w:rsid w:val="006B0D5E"/>
    <w:rsid w:val="006B4915"/>
    <w:rsid w:val="006E2D5D"/>
    <w:rsid w:val="006E6856"/>
    <w:rsid w:val="006F1FCC"/>
    <w:rsid w:val="0070135C"/>
    <w:rsid w:val="00781546"/>
    <w:rsid w:val="007A6166"/>
    <w:rsid w:val="007B4E87"/>
    <w:rsid w:val="007E150E"/>
    <w:rsid w:val="007F4671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9E09E2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27A62"/>
    <w:rsid w:val="00D3645F"/>
    <w:rsid w:val="00DE06DE"/>
    <w:rsid w:val="00DE4E80"/>
    <w:rsid w:val="00E5796E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302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2019-08-26T07:40:00Z</dcterms:created>
  <dcterms:modified xsi:type="dcterms:W3CDTF">2019-08-26T08:58:00Z</dcterms:modified>
</cp:coreProperties>
</file>