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7E7018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AC0F71">
        <w:rPr>
          <w:rFonts w:ascii="Times New Roman" w:hAnsi="Times New Roman" w:cs="Times New Roman"/>
          <w:b/>
        </w:rPr>
        <w:t>december 1</w:t>
      </w:r>
      <w:r w:rsidR="007E7018">
        <w:rPr>
          <w:rFonts w:ascii="Times New Roman" w:hAnsi="Times New Roman" w:cs="Times New Roman"/>
          <w:b/>
        </w:rPr>
        <w:t>7</w:t>
      </w:r>
      <w:r w:rsidRPr="002120AE">
        <w:rPr>
          <w:rFonts w:ascii="Times New Roman" w:hAnsi="Times New Roman" w:cs="Times New Roman"/>
          <w:b/>
        </w:rPr>
        <w:t>-i rend</w:t>
      </w:r>
      <w:r w:rsidR="00AC0F71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133127" w:rsidRDefault="00133127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1801685"/>
      <w:r>
        <w:rPr>
          <w:rFonts w:ascii="Times New Roman" w:hAnsi="Times New Roman"/>
          <w:b/>
          <w:sz w:val="24"/>
          <w:szCs w:val="24"/>
        </w:rPr>
        <w:t>Díjrendeletek felülvizsgálatáról</w:t>
      </w:r>
    </w:p>
    <w:bookmarkEnd w:id="0"/>
    <w:p w:rsidR="00A31404" w:rsidRPr="002120AE" w:rsidRDefault="00A31404" w:rsidP="00A3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7E7018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AC0F71">
        <w:rPr>
          <w:rFonts w:ascii="Times New Roman" w:hAnsi="Times New Roman" w:cs="Times New Roman"/>
          <w:sz w:val="24"/>
          <w:szCs w:val="24"/>
        </w:rPr>
        <w:t>1</w:t>
      </w:r>
      <w:r w:rsidR="007E7018">
        <w:rPr>
          <w:rFonts w:ascii="Times New Roman" w:hAnsi="Times New Roman" w:cs="Times New Roman"/>
          <w:sz w:val="24"/>
          <w:szCs w:val="24"/>
        </w:rPr>
        <w:t>7</w:t>
      </w:r>
      <w:r w:rsidR="00AC0F71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133127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372BC8" w:rsidRDefault="008F0DB8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.Előzmények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különösen az adott tárgykörben hozott korábbi testületi döntések és azok végrehajtásának állása:</w:t>
      </w:r>
    </w:p>
    <w:p w:rsidR="00A31404" w:rsidRDefault="008F0DB8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. J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>ogszabályi hivat</w:t>
      </w:r>
      <w:r w:rsidR="00372BC8">
        <w:rPr>
          <w:rFonts w:ascii="Times New Roman" w:hAnsi="Times New Roman" w:cs="Times New Roman"/>
          <w:b/>
          <w:sz w:val="24"/>
          <w:szCs w:val="24"/>
        </w:rPr>
        <w:t>k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 xml:space="preserve">ozások: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A31404" w:rsidRPr="008F0DB8">
        <w:rPr>
          <w:rFonts w:ascii="Times New Roman" w:hAnsi="Times New Roman" w:cs="Times New Roman"/>
          <w:b/>
          <w:sz w:val="24"/>
          <w:szCs w:val="24"/>
        </w:rPr>
        <w:t>Költségkihatások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</w:t>
      </w:r>
      <w:r>
        <w:rPr>
          <w:rFonts w:ascii="Times New Roman" w:hAnsi="Times New Roman" w:cs="Times New Roman"/>
          <w:sz w:val="24"/>
          <w:szCs w:val="24"/>
        </w:rPr>
        <w:t>ok:</w:t>
      </w:r>
    </w:p>
    <w:p w:rsidR="00061955" w:rsidRDefault="00061955" w:rsidP="000A56A1">
      <w:pPr>
        <w:spacing w:after="0"/>
        <w:jc w:val="both"/>
        <w:rPr>
          <w:rFonts w:ascii="Times New Roman" w:hAnsi="Times New Roman" w:cs="Times New Roman"/>
          <w:b/>
        </w:rPr>
      </w:pPr>
    </w:p>
    <w:p w:rsidR="00D66A94" w:rsidRPr="000A56A1" w:rsidRDefault="008F0DB8" w:rsidP="000A56A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AC0F71" w:rsidRPr="007E7018" w:rsidRDefault="00AC0F71" w:rsidP="00D66A94">
      <w:pPr>
        <w:spacing w:after="0"/>
        <w:jc w:val="both"/>
        <w:rPr>
          <w:sz w:val="24"/>
          <w:szCs w:val="24"/>
        </w:rPr>
      </w:pPr>
    </w:p>
    <w:p w:rsidR="00133127" w:rsidRPr="007E7018" w:rsidRDefault="00133127" w:rsidP="007E70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8">
        <w:rPr>
          <w:rFonts w:ascii="Times New Roman" w:hAnsi="Times New Roman" w:cs="Times New Roman"/>
          <w:sz w:val="24"/>
          <w:szCs w:val="24"/>
        </w:rPr>
        <w:t>Telki község képviselő-testület minden év végén felülvizsgálja a díj</w:t>
      </w:r>
      <w:r w:rsidR="00061955">
        <w:rPr>
          <w:rFonts w:ascii="Times New Roman" w:hAnsi="Times New Roman" w:cs="Times New Roman"/>
          <w:sz w:val="24"/>
          <w:szCs w:val="24"/>
        </w:rPr>
        <w:t xml:space="preserve"> </w:t>
      </w:r>
      <w:r w:rsidRPr="007E7018">
        <w:rPr>
          <w:rFonts w:ascii="Times New Roman" w:hAnsi="Times New Roman" w:cs="Times New Roman"/>
          <w:sz w:val="24"/>
          <w:szCs w:val="24"/>
        </w:rPr>
        <w:t>megállapítás</w:t>
      </w:r>
      <w:r w:rsidR="00061955">
        <w:rPr>
          <w:rFonts w:ascii="Times New Roman" w:hAnsi="Times New Roman" w:cs="Times New Roman"/>
          <w:sz w:val="24"/>
          <w:szCs w:val="24"/>
        </w:rPr>
        <w:t>ok</w:t>
      </w:r>
      <w:r w:rsidRPr="007E7018">
        <w:rPr>
          <w:rFonts w:ascii="Times New Roman" w:hAnsi="Times New Roman" w:cs="Times New Roman"/>
          <w:sz w:val="24"/>
          <w:szCs w:val="24"/>
        </w:rPr>
        <w:t>ról szóló helyi rendeleteit és javaslatot tesz azok módosítására vonatkozóan.</w:t>
      </w:r>
    </w:p>
    <w:p w:rsidR="00133127" w:rsidRPr="007E7018" w:rsidRDefault="00133127" w:rsidP="00D641E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7018">
        <w:rPr>
          <w:rFonts w:ascii="Times New Roman" w:hAnsi="Times New Roman" w:cs="Times New Roman"/>
          <w:b/>
          <w:bCs/>
          <w:sz w:val="24"/>
          <w:szCs w:val="24"/>
          <w:u w:val="single"/>
        </w:rPr>
        <w:t>Az előterjesztéssel érintett helyi rendeletek</w:t>
      </w:r>
      <w:r w:rsidR="000619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és </w:t>
      </w:r>
      <w:r w:rsidRPr="007E7018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határozatok:</w:t>
      </w:r>
    </w:p>
    <w:p w:rsidR="00133127" w:rsidRPr="007E7018" w:rsidRDefault="00133127" w:rsidP="0053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018">
        <w:rPr>
          <w:rFonts w:ascii="Times New Roman" w:hAnsi="Times New Roman" w:cs="Times New Roman"/>
          <w:bCs/>
          <w:sz w:val="24"/>
          <w:szCs w:val="24"/>
        </w:rPr>
        <w:t xml:space="preserve">1. A helyi közútra történő behajtás korlátozásáról szóló 10/2009.(II.18.) </w:t>
      </w:r>
      <w:proofErr w:type="spellStart"/>
      <w:r w:rsidRPr="007E7018">
        <w:rPr>
          <w:rFonts w:ascii="Times New Roman" w:hAnsi="Times New Roman" w:cs="Times New Roman"/>
          <w:bCs/>
          <w:sz w:val="24"/>
          <w:szCs w:val="24"/>
        </w:rPr>
        <w:t>Ör</w:t>
      </w:r>
      <w:proofErr w:type="spellEnd"/>
      <w:r w:rsidRPr="007E701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7E7018">
        <w:rPr>
          <w:rFonts w:ascii="Times New Roman" w:hAnsi="Times New Roman" w:cs="Times New Roman"/>
          <w:bCs/>
          <w:sz w:val="24"/>
          <w:szCs w:val="24"/>
        </w:rPr>
        <w:t>számú  rendelet</w:t>
      </w:r>
      <w:proofErr w:type="gramEnd"/>
      <w:r w:rsidRPr="007E70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955">
        <w:rPr>
          <w:rFonts w:ascii="Times New Roman" w:hAnsi="Times New Roman" w:cs="Times New Roman"/>
          <w:bCs/>
          <w:sz w:val="24"/>
          <w:szCs w:val="24"/>
        </w:rPr>
        <w:t>alapján a behajtási díjak mértéke</w:t>
      </w:r>
    </w:p>
    <w:p w:rsidR="00133127" w:rsidRPr="007E7018" w:rsidRDefault="00133127" w:rsidP="0053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127" w:rsidRPr="007E7018" w:rsidRDefault="00133127" w:rsidP="00531876">
      <w:pPr>
        <w:pStyle w:val="Csakszveg"/>
        <w:jc w:val="both"/>
        <w:rPr>
          <w:rFonts w:ascii="Times New Roman" w:hAnsi="Times New Roman"/>
          <w:bCs/>
          <w:sz w:val="24"/>
          <w:szCs w:val="24"/>
        </w:rPr>
      </w:pPr>
      <w:r w:rsidRPr="007E7018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2. Telki község közterületeinek használatáról, a közterületek rendjéről szóló</w:t>
      </w:r>
      <w:r w:rsidRPr="007E7018">
        <w:rPr>
          <w:rFonts w:ascii="Times New Roman" w:hAnsi="Times New Roman"/>
          <w:bCs/>
          <w:sz w:val="24"/>
          <w:szCs w:val="24"/>
        </w:rPr>
        <w:t xml:space="preserve"> 3</w:t>
      </w:r>
      <w:r w:rsidRPr="007E7018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/2014.</w:t>
      </w:r>
      <w:proofErr w:type="gramStart"/>
      <w:r w:rsidRPr="007E7018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( I.24.</w:t>
      </w:r>
      <w:proofErr w:type="gramEnd"/>
      <w:r w:rsidRPr="007E7018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) </w:t>
      </w:r>
      <w:proofErr w:type="spellStart"/>
      <w:r w:rsidRPr="007E7018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Ör</w:t>
      </w:r>
      <w:proofErr w:type="spellEnd"/>
      <w:r w:rsidRPr="007E7018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. számú rendelet</w:t>
      </w:r>
      <w:r w:rsidR="00061955">
        <w:rPr>
          <w:rFonts w:ascii="Times New Roman" w:hAnsi="Times New Roman"/>
          <w:bCs/>
          <w:sz w:val="24"/>
          <w:szCs w:val="24"/>
        </w:rPr>
        <w:t xml:space="preserve"> alapján a közterület-foglalási díjak</w:t>
      </w:r>
    </w:p>
    <w:p w:rsidR="00133127" w:rsidRPr="007E7018" w:rsidRDefault="00133127" w:rsidP="00531876">
      <w:pPr>
        <w:pStyle w:val="Csakszveg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133127" w:rsidRPr="007E7018" w:rsidRDefault="00133127" w:rsidP="00531876">
      <w:pPr>
        <w:pStyle w:val="Csakszveg"/>
        <w:jc w:val="both"/>
        <w:rPr>
          <w:rFonts w:ascii="Times New Roman" w:hAnsi="Times New Roman"/>
          <w:bCs/>
          <w:sz w:val="24"/>
          <w:szCs w:val="24"/>
        </w:rPr>
      </w:pPr>
      <w:r w:rsidRPr="007E7018">
        <w:rPr>
          <w:rFonts w:ascii="Times New Roman" w:hAnsi="Times New Roman"/>
          <w:bCs/>
          <w:sz w:val="24"/>
          <w:szCs w:val="24"/>
        </w:rPr>
        <w:t xml:space="preserve">3. Az </w:t>
      </w:r>
      <w:r w:rsidRPr="007E7018">
        <w:rPr>
          <w:rFonts w:ascii="Times New Roman" w:eastAsia="MS Mincho" w:hAnsi="Times New Roman"/>
          <w:bCs/>
          <w:sz w:val="24"/>
          <w:szCs w:val="24"/>
        </w:rPr>
        <w:t xml:space="preserve">önkormányzat tulajdonában álló lakások és nem lakás céljára szolgáló </w:t>
      </w:r>
      <w:proofErr w:type="gramStart"/>
      <w:r w:rsidRPr="007E7018">
        <w:rPr>
          <w:rFonts w:ascii="Times New Roman" w:eastAsia="MS Mincho" w:hAnsi="Times New Roman"/>
          <w:bCs/>
          <w:sz w:val="24"/>
          <w:szCs w:val="24"/>
        </w:rPr>
        <w:t>helyiségek  bérletéről</w:t>
      </w:r>
      <w:proofErr w:type="gramEnd"/>
      <w:r w:rsidRPr="007E7018">
        <w:rPr>
          <w:rFonts w:ascii="Times New Roman" w:eastAsia="MS Mincho" w:hAnsi="Times New Roman"/>
          <w:bCs/>
          <w:sz w:val="24"/>
          <w:szCs w:val="24"/>
        </w:rPr>
        <w:t xml:space="preserve"> szóló 28/2007. (XII. 12.) </w:t>
      </w:r>
      <w:proofErr w:type="spellStart"/>
      <w:r w:rsidRPr="007E7018">
        <w:rPr>
          <w:rFonts w:ascii="Times New Roman" w:eastAsia="MS Mincho" w:hAnsi="Times New Roman"/>
          <w:bCs/>
          <w:sz w:val="24"/>
          <w:szCs w:val="24"/>
        </w:rPr>
        <w:t>Ör</w:t>
      </w:r>
      <w:proofErr w:type="spellEnd"/>
      <w:r w:rsidRPr="007E7018">
        <w:rPr>
          <w:rFonts w:ascii="Times New Roman" w:eastAsia="MS Mincho" w:hAnsi="Times New Roman"/>
          <w:bCs/>
          <w:sz w:val="24"/>
          <w:szCs w:val="24"/>
        </w:rPr>
        <w:t>. számú rendelet</w:t>
      </w:r>
      <w:r w:rsidR="00061955">
        <w:rPr>
          <w:rFonts w:ascii="Times New Roman" w:hAnsi="Times New Roman"/>
          <w:bCs/>
          <w:sz w:val="24"/>
          <w:szCs w:val="24"/>
        </w:rPr>
        <w:t xml:space="preserve"> alapján a lakás bérleti díjak</w:t>
      </w:r>
    </w:p>
    <w:p w:rsidR="00133127" w:rsidRPr="007E7018" w:rsidRDefault="00133127" w:rsidP="00531876">
      <w:pPr>
        <w:pStyle w:val="Csakszveg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D641EA" w:rsidRPr="007E7018" w:rsidRDefault="00133127" w:rsidP="0053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018">
        <w:rPr>
          <w:rFonts w:ascii="Times New Roman" w:hAnsi="Times New Roman" w:cs="Times New Roman"/>
          <w:bCs/>
          <w:sz w:val="24"/>
          <w:szCs w:val="24"/>
        </w:rPr>
        <w:t>4. Nem lakás céljára szolgáló helyiségek bérleti díjai</w:t>
      </w:r>
      <w:r w:rsidR="00D641EA" w:rsidRPr="007E7018">
        <w:rPr>
          <w:rFonts w:ascii="Times New Roman" w:hAnsi="Times New Roman" w:cs="Times New Roman"/>
          <w:bCs/>
          <w:sz w:val="24"/>
          <w:szCs w:val="24"/>
        </w:rPr>
        <w:t>ról szóló szabályozás</w:t>
      </w:r>
      <w:r w:rsidR="00061955">
        <w:rPr>
          <w:rFonts w:ascii="Times New Roman" w:hAnsi="Times New Roman" w:cs="Times New Roman"/>
          <w:bCs/>
          <w:sz w:val="24"/>
          <w:szCs w:val="24"/>
        </w:rPr>
        <w:t xml:space="preserve"> alapján a helyiség bérleti díjak</w:t>
      </w:r>
    </w:p>
    <w:p w:rsidR="00133127" w:rsidRPr="00531876" w:rsidRDefault="00133127" w:rsidP="005318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1955" w:rsidRPr="00061955" w:rsidRDefault="00061955" w:rsidP="0006195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955">
        <w:rPr>
          <w:rFonts w:ascii="Times New Roman" w:hAnsi="Times New Roman" w:cs="Times New Roman"/>
          <w:sz w:val="24"/>
          <w:szCs w:val="24"/>
          <w:u w:val="single"/>
        </w:rPr>
        <w:t>A díjakról részletesen:</w:t>
      </w:r>
    </w:p>
    <w:p w:rsidR="00061955" w:rsidRDefault="00061955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4EB" w:rsidRPr="00061955" w:rsidRDefault="007E7018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55">
        <w:rPr>
          <w:rFonts w:ascii="Times New Roman" w:hAnsi="Times New Roman" w:cs="Times New Roman"/>
          <w:sz w:val="24"/>
          <w:szCs w:val="24"/>
        </w:rPr>
        <w:t>A behajtási díjak mérték</w:t>
      </w:r>
      <w:r w:rsidR="009E54EB" w:rsidRPr="00061955">
        <w:rPr>
          <w:rFonts w:ascii="Times New Roman" w:hAnsi="Times New Roman" w:cs="Times New Roman"/>
          <w:sz w:val="24"/>
          <w:szCs w:val="24"/>
        </w:rPr>
        <w:t>é</w:t>
      </w:r>
      <w:r w:rsidR="00061955">
        <w:rPr>
          <w:rFonts w:ascii="Times New Roman" w:hAnsi="Times New Roman" w:cs="Times New Roman"/>
          <w:sz w:val="24"/>
          <w:szCs w:val="24"/>
        </w:rPr>
        <w:t>t</w:t>
      </w:r>
      <w:r w:rsidRPr="00061955">
        <w:rPr>
          <w:rFonts w:ascii="Times New Roman" w:hAnsi="Times New Roman" w:cs="Times New Roman"/>
          <w:sz w:val="24"/>
          <w:szCs w:val="24"/>
        </w:rPr>
        <w:t xml:space="preserve"> </w:t>
      </w:r>
      <w:r w:rsidR="009E54EB" w:rsidRPr="00061955">
        <w:rPr>
          <w:rFonts w:ascii="Times New Roman" w:hAnsi="Times New Roman" w:cs="Times New Roman"/>
          <w:sz w:val="24"/>
          <w:szCs w:val="24"/>
        </w:rPr>
        <w:t>201</w:t>
      </w:r>
      <w:r w:rsidR="00061955">
        <w:rPr>
          <w:rFonts w:ascii="Times New Roman" w:hAnsi="Times New Roman" w:cs="Times New Roman"/>
          <w:sz w:val="24"/>
          <w:szCs w:val="24"/>
        </w:rPr>
        <w:t>9.jnauár 1-től</w:t>
      </w:r>
      <w:r w:rsidR="009E54EB" w:rsidRPr="00061955">
        <w:rPr>
          <w:rFonts w:ascii="Times New Roman" w:hAnsi="Times New Roman" w:cs="Times New Roman"/>
          <w:sz w:val="24"/>
          <w:szCs w:val="24"/>
        </w:rPr>
        <w:t xml:space="preserve"> emelt</w:t>
      </w:r>
      <w:r w:rsidR="00061955">
        <w:rPr>
          <w:rFonts w:ascii="Times New Roman" w:hAnsi="Times New Roman" w:cs="Times New Roman"/>
          <w:sz w:val="24"/>
          <w:szCs w:val="24"/>
        </w:rPr>
        <w:t>e meg</w:t>
      </w:r>
      <w:r w:rsidR="009E54EB" w:rsidRPr="00061955">
        <w:rPr>
          <w:rFonts w:ascii="Times New Roman" w:hAnsi="Times New Roman" w:cs="Times New Roman"/>
          <w:sz w:val="24"/>
          <w:szCs w:val="24"/>
        </w:rPr>
        <w:t xml:space="preserve"> a képviselő-testület. A korábbi 300.- </w:t>
      </w:r>
      <w:proofErr w:type="spellStart"/>
      <w:r w:rsidR="009E54EB" w:rsidRPr="00061955">
        <w:rPr>
          <w:rFonts w:ascii="Times New Roman" w:hAnsi="Times New Roman" w:cs="Times New Roman"/>
          <w:sz w:val="24"/>
          <w:szCs w:val="24"/>
        </w:rPr>
        <w:t>Ft+Áfa</w:t>
      </w:r>
      <w:proofErr w:type="spellEnd"/>
      <w:r w:rsidR="009E54EB" w:rsidRPr="00061955">
        <w:rPr>
          <w:rFonts w:ascii="Times New Roman" w:hAnsi="Times New Roman" w:cs="Times New Roman"/>
          <w:sz w:val="24"/>
          <w:szCs w:val="24"/>
        </w:rPr>
        <w:t xml:space="preserve">/ t mértékről 400.-Ft+Áfa/t mértékre. </w:t>
      </w:r>
    </w:p>
    <w:p w:rsidR="00DA3C06" w:rsidRPr="00061955" w:rsidRDefault="00DA3C06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55">
        <w:rPr>
          <w:rFonts w:ascii="Times New Roman" w:hAnsi="Times New Roman" w:cs="Times New Roman"/>
          <w:sz w:val="24"/>
          <w:szCs w:val="24"/>
        </w:rPr>
        <w:lastRenderedPageBreak/>
        <w:t>Az éves behajtási díj mértéke 2019.</w:t>
      </w:r>
      <w:r w:rsidR="00061955">
        <w:rPr>
          <w:rFonts w:ascii="Times New Roman" w:hAnsi="Times New Roman" w:cs="Times New Roman"/>
          <w:sz w:val="24"/>
          <w:szCs w:val="24"/>
        </w:rPr>
        <w:t>11.30-</w:t>
      </w:r>
      <w:proofErr w:type="gramStart"/>
      <w:r w:rsidR="00061955">
        <w:rPr>
          <w:rFonts w:ascii="Times New Roman" w:hAnsi="Times New Roman" w:cs="Times New Roman"/>
          <w:sz w:val="24"/>
          <w:szCs w:val="24"/>
        </w:rPr>
        <w:t xml:space="preserve">ig  </w:t>
      </w:r>
      <w:r w:rsidR="00C94A42">
        <w:rPr>
          <w:rFonts w:ascii="Times New Roman" w:hAnsi="Times New Roman" w:cs="Times New Roman"/>
          <w:sz w:val="24"/>
          <w:szCs w:val="24"/>
        </w:rPr>
        <w:t>6.804.000.</w:t>
      </w:r>
      <w:proofErr w:type="gramEnd"/>
      <w:r w:rsidR="00C94A42">
        <w:rPr>
          <w:rFonts w:ascii="Times New Roman" w:hAnsi="Times New Roman" w:cs="Times New Roman"/>
          <w:sz w:val="24"/>
          <w:szCs w:val="24"/>
        </w:rPr>
        <w:t>-</w:t>
      </w:r>
      <w:r w:rsidR="00061955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A3C06" w:rsidRPr="00061955" w:rsidRDefault="00DA3C06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06" w:rsidRPr="00061955" w:rsidRDefault="009E54EB" w:rsidP="000619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955">
        <w:rPr>
          <w:rFonts w:ascii="Times New Roman" w:hAnsi="Times New Roman" w:cs="Times New Roman"/>
          <w:sz w:val="24"/>
          <w:szCs w:val="24"/>
        </w:rPr>
        <w:t>2019.évben novemberig</w:t>
      </w:r>
      <w:r w:rsidR="00061955">
        <w:rPr>
          <w:rFonts w:ascii="Times New Roman" w:hAnsi="Times New Roman" w:cs="Times New Roman"/>
          <w:sz w:val="24"/>
          <w:szCs w:val="24"/>
        </w:rPr>
        <w:t xml:space="preserve"> végéig </w:t>
      </w:r>
      <w:r w:rsidR="00DA3C06" w:rsidRPr="00061955">
        <w:rPr>
          <w:rFonts w:ascii="Times New Roman" w:hAnsi="Times New Roman" w:cs="Times New Roman"/>
          <w:sz w:val="24"/>
          <w:szCs w:val="24"/>
        </w:rPr>
        <w:t xml:space="preserve">238 db </w:t>
      </w:r>
      <w:r w:rsidR="00DA3C06" w:rsidRPr="00061955">
        <w:rPr>
          <w:rFonts w:ascii="Times New Roman" w:hAnsi="Times New Roman" w:cs="Times New Roman"/>
          <w:color w:val="000000" w:themeColor="text1"/>
          <w:sz w:val="24"/>
          <w:szCs w:val="24"/>
        </w:rPr>
        <w:t>behajtási engedélyek került kiadásra, ebből</w:t>
      </w:r>
      <w:proofErr w:type="gramStart"/>
      <w:r w:rsidR="00DA3C06" w:rsidRPr="0006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 w:rsidR="00DA3C06" w:rsidRPr="00061955">
        <w:rPr>
          <w:rFonts w:ascii="Times New Roman" w:hAnsi="Times New Roman" w:cs="Times New Roman"/>
          <w:color w:val="000000" w:themeColor="text1"/>
          <w:sz w:val="24"/>
          <w:szCs w:val="24"/>
        </w:rPr>
        <w:t>. db a használatbavételi engedélyhez kötött-</w:t>
      </w:r>
      <w:proofErr w:type="spellStart"/>
      <w:r w:rsidR="00DA3C06" w:rsidRPr="00061955">
        <w:rPr>
          <w:rFonts w:ascii="Times New Roman" w:hAnsi="Times New Roman" w:cs="Times New Roman"/>
          <w:color w:val="000000" w:themeColor="text1"/>
          <w:sz w:val="24"/>
          <w:szCs w:val="24"/>
        </w:rPr>
        <w:t>max</w:t>
      </w:r>
      <w:proofErr w:type="spellEnd"/>
      <w:r w:rsidR="00DA3C06" w:rsidRPr="0006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évig terjedő, ahol az engedély kiadás</w:t>
      </w:r>
      <w:r w:rsidR="00061955">
        <w:rPr>
          <w:rFonts w:ascii="Times New Roman" w:hAnsi="Times New Roman" w:cs="Times New Roman"/>
          <w:color w:val="000000" w:themeColor="text1"/>
          <w:sz w:val="24"/>
          <w:szCs w:val="24"/>
        </w:rPr>
        <w:t>akor</w:t>
      </w:r>
      <w:r w:rsidR="00DA3C06" w:rsidRPr="0006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6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C06" w:rsidRPr="00061955">
        <w:rPr>
          <w:rFonts w:ascii="Times New Roman" w:hAnsi="Times New Roman" w:cs="Times New Roman"/>
          <w:color w:val="000000" w:themeColor="text1"/>
          <w:sz w:val="24"/>
          <w:szCs w:val="24"/>
        </w:rPr>
        <w:t>díj egyösszegű megfizetésével a teljes építkezés ideje alatt mindennemű szállítás esetén biztosított a behajtás. Így ezekről az építkezésekről további behajtási díj befizetés nem várható.</w:t>
      </w:r>
    </w:p>
    <w:p w:rsidR="00DA3C06" w:rsidRPr="00061955" w:rsidRDefault="00DA3C06" w:rsidP="000619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tavalyi díjemelés miatt a jövő évre nem javasunk újabb díjemelést. </w:t>
      </w:r>
    </w:p>
    <w:p w:rsidR="00061955" w:rsidRDefault="00061955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06" w:rsidRPr="00061955" w:rsidRDefault="00DA3C06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55">
        <w:rPr>
          <w:rFonts w:ascii="Times New Roman" w:hAnsi="Times New Roman" w:cs="Times New Roman"/>
          <w:sz w:val="24"/>
          <w:szCs w:val="24"/>
        </w:rPr>
        <w:t>Közterület-használati díjak mértékét</w:t>
      </w:r>
      <w:r w:rsidR="00474275">
        <w:rPr>
          <w:rFonts w:ascii="Times New Roman" w:hAnsi="Times New Roman" w:cs="Times New Roman"/>
          <w:sz w:val="24"/>
          <w:szCs w:val="24"/>
        </w:rPr>
        <w:t xml:space="preserve"> </w:t>
      </w:r>
      <w:r w:rsidRPr="00061955">
        <w:rPr>
          <w:rFonts w:ascii="Times New Roman" w:hAnsi="Times New Roman" w:cs="Times New Roman"/>
          <w:sz w:val="24"/>
          <w:szCs w:val="24"/>
        </w:rPr>
        <w:t>2014.évben határozta meg a képviselő-testület. A legáltalánosabb díjtétel az építési munkával kapcsolatos állvány, ömlesztett építőanyag, konténer</w:t>
      </w:r>
      <w:r w:rsidR="00061955">
        <w:rPr>
          <w:rFonts w:ascii="Times New Roman" w:hAnsi="Times New Roman" w:cs="Times New Roman"/>
          <w:sz w:val="24"/>
          <w:szCs w:val="24"/>
        </w:rPr>
        <w:t>,</w:t>
      </w:r>
      <w:r w:rsidRPr="00061955">
        <w:rPr>
          <w:rFonts w:ascii="Times New Roman" w:hAnsi="Times New Roman" w:cs="Times New Roman"/>
          <w:sz w:val="24"/>
          <w:szCs w:val="24"/>
        </w:rPr>
        <w:t xml:space="preserve"> illetve kaloda elhelyezéséhez kapcsolódó díj 160.- </w:t>
      </w:r>
      <w:proofErr w:type="spellStart"/>
      <w:r w:rsidRPr="00061955">
        <w:rPr>
          <w:rFonts w:ascii="Times New Roman" w:hAnsi="Times New Roman" w:cs="Times New Roman"/>
          <w:sz w:val="24"/>
          <w:szCs w:val="24"/>
        </w:rPr>
        <w:t>Ft+Áfa</w:t>
      </w:r>
      <w:proofErr w:type="spellEnd"/>
      <w:r w:rsidRPr="00061955">
        <w:rPr>
          <w:rFonts w:ascii="Times New Roman" w:hAnsi="Times New Roman" w:cs="Times New Roman"/>
          <w:sz w:val="24"/>
          <w:szCs w:val="24"/>
        </w:rPr>
        <w:t>/m2/nap.</w:t>
      </w:r>
    </w:p>
    <w:p w:rsidR="00C94A42" w:rsidRDefault="00C94A42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06" w:rsidRPr="00061955" w:rsidRDefault="00DA3C06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55">
        <w:rPr>
          <w:rFonts w:ascii="Times New Roman" w:hAnsi="Times New Roman" w:cs="Times New Roman"/>
          <w:sz w:val="24"/>
          <w:szCs w:val="24"/>
        </w:rPr>
        <w:t xml:space="preserve">A közterület-használati díjakból befolyt árbevétel 2019.évben </w:t>
      </w:r>
      <w:r w:rsidR="00C94A42">
        <w:rPr>
          <w:rFonts w:ascii="Times New Roman" w:hAnsi="Times New Roman" w:cs="Times New Roman"/>
          <w:sz w:val="24"/>
          <w:szCs w:val="24"/>
        </w:rPr>
        <w:t>1.735.000.- Ft</w:t>
      </w:r>
    </w:p>
    <w:p w:rsidR="00C94A42" w:rsidRDefault="00C94A42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06" w:rsidRPr="00061955" w:rsidRDefault="00DA3C06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55">
        <w:rPr>
          <w:rFonts w:ascii="Times New Roman" w:hAnsi="Times New Roman" w:cs="Times New Roman"/>
          <w:sz w:val="24"/>
          <w:szCs w:val="24"/>
        </w:rPr>
        <w:t xml:space="preserve">Ebből a bevételből </w:t>
      </w:r>
      <w:r w:rsidR="00C94A42">
        <w:rPr>
          <w:rFonts w:ascii="Times New Roman" w:hAnsi="Times New Roman" w:cs="Times New Roman"/>
          <w:sz w:val="24"/>
          <w:szCs w:val="24"/>
        </w:rPr>
        <w:t>948.000</w:t>
      </w:r>
      <w:r w:rsidR="00474275">
        <w:rPr>
          <w:rFonts w:ascii="Times New Roman" w:hAnsi="Times New Roman" w:cs="Times New Roman"/>
          <w:sz w:val="24"/>
          <w:szCs w:val="24"/>
        </w:rPr>
        <w:t>.-</w:t>
      </w:r>
      <w:r w:rsidRPr="00061955">
        <w:rPr>
          <w:rFonts w:ascii="Times New Roman" w:hAnsi="Times New Roman" w:cs="Times New Roman"/>
          <w:sz w:val="24"/>
          <w:szCs w:val="24"/>
        </w:rPr>
        <w:t xml:space="preserve"> Ft</w:t>
      </w:r>
      <w:r w:rsidR="00061955">
        <w:rPr>
          <w:rFonts w:ascii="Times New Roman" w:hAnsi="Times New Roman" w:cs="Times New Roman"/>
          <w:sz w:val="24"/>
          <w:szCs w:val="24"/>
        </w:rPr>
        <w:t xml:space="preserve"> származik</w:t>
      </w:r>
      <w:r w:rsidRPr="00061955">
        <w:rPr>
          <w:rFonts w:ascii="Times New Roman" w:hAnsi="Times New Roman" w:cs="Times New Roman"/>
          <w:sz w:val="24"/>
          <w:szCs w:val="24"/>
        </w:rPr>
        <w:t xml:space="preserve"> a filmforgatási célú közterület-foglalásból származó bevétel</w:t>
      </w:r>
      <w:r w:rsidR="00061955">
        <w:rPr>
          <w:rFonts w:ascii="Times New Roman" w:hAnsi="Times New Roman" w:cs="Times New Roman"/>
          <w:sz w:val="24"/>
          <w:szCs w:val="24"/>
        </w:rPr>
        <w:t xml:space="preserve">ekből </w:t>
      </w:r>
      <w:proofErr w:type="gramStart"/>
      <w:r w:rsidR="00061955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061955">
        <w:rPr>
          <w:rFonts w:ascii="Times New Roman" w:hAnsi="Times New Roman" w:cs="Times New Roman"/>
          <w:sz w:val="24"/>
          <w:szCs w:val="24"/>
        </w:rPr>
        <w:t xml:space="preserve"> alkalommal )</w:t>
      </w:r>
    </w:p>
    <w:p w:rsidR="00C94A42" w:rsidRDefault="00C94A42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06" w:rsidRPr="00061955" w:rsidRDefault="00DA3C06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55">
        <w:rPr>
          <w:rFonts w:ascii="Times New Roman" w:hAnsi="Times New Roman" w:cs="Times New Roman"/>
          <w:sz w:val="24"/>
          <w:szCs w:val="24"/>
        </w:rPr>
        <w:t xml:space="preserve">Mivel a közterület-foglalások </w:t>
      </w:r>
      <w:r w:rsidR="00061955">
        <w:rPr>
          <w:rFonts w:ascii="Times New Roman" w:hAnsi="Times New Roman" w:cs="Times New Roman"/>
          <w:sz w:val="24"/>
          <w:szCs w:val="24"/>
        </w:rPr>
        <w:t>jelentős része</w:t>
      </w:r>
      <w:r w:rsidRPr="00061955">
        <w:rPr>
          <w:rFonts w:ascii="Times New Roman" w:hAnsi="Times New Roman" w:cs="Times New Roman"/>
          <w:sz w:val="24"/>
          <w:szCs w:val="24"/>
        </w:rPr>
        <w:t xml:space="preserve"> 59 db engedély egyedi kérelemre</w:t>
      </w:r>
      <w:r w:rsidR="00061955">
        <w:rPr>
          <w:rFonts w:ascii="Times New Roman" w:hAnsi="Times New Roman" w:cs="Times New Roman"/>
          <w:sz w:val="24"/>
          <w:szCs w:val="24"/>
        </w:rPr>
        <w:t xml:space="preserve"> került kiadásra,</w:t>
      </w:r>
      <w:r w:rsidRPr="00061955">
        <w:rPr>
          <w:rFonts w:ascii="Times New Roman" w:hAnsi="Times New Roman" w:cs="Times New Roman"/>
          <w:sz w:val="24"/>
          <w:szCs w:val="24"/>
        </w:rPr>
        <w:t xml:space="preserve"> átlagolva az egy kérelemre jutó díjtétel mértéke</w:t>
      </w:r>
      <w:r w:rsidR="007551F1">
        <w:rPr>
          <w:rFonts w:ascii="Times New Roman" w:hAnsi="Times New Roman" w:cs="Times New Roman"/>
          <w:sz w:val="24"/>
          <w:szCs w:val="24"/>
        </w:rPr>
        <w:t xml:space="preserve"> olyan elenyésző mértékű, hogy </w:t>
      </w:r>
      <w:bookmarkStart w:id="1" w:name="_GoBack"/>
      <w:bookmarkEnd w:id="1"/>
      <w:r w:rsidR="00D4004F" w:rsidRPr="00061955">
        <w:rPr>
          <w:rFonts w:ascii="Times New Roman" w:hAnsi="Times New Roman" w:cs="Times New Roman"/>
          <w:sz w:val="24"/>
          <w:szCs w:val="24"/>
        </w:rPr>
        <w:t>így nem tartjuk indokoltnak annak emelését.</w:t>
      </w:r>
    </w:p>
    <w:p w:rsidR="00D4004F" w:rsidRPr="00061955" w:rsidRDefault="00D4004F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04F" w:rsidRPr="00061955" w:rsidRDefault="00D4004F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55">
        <w:rPr>
          <w:rFonts w:ascii="Times New Roman" w:hAnsi="Times New Roman" w:cs="Times New Roman"/>
          <w:sz w:val="24"/>
          <w:szCs w:val="24"/>
        </w:rPr>
        <w:t xml:space="preserve">Önkormányzati tulajdonú lakások bérleti díja: az </w:t>
      </w:r>
      <w:r w:rsidRPr="00061955">
        <w:rPr>
          <w:rFonts w:ascii="Times New Roman" w:eastAsia="MS Mincho" w:hAnsi="Times New Roman" w:cs="Times New Roman"/>
          <w:sz w:val="24"/>
          <w:szCs w:val="24"/>
        </w:rPr>
        <w:t>önkormányzat tulajdonában álló lakások bérleti díj tételeit</w:t>
      </w:r>
      <w:r w:rsidR="00061955">
        <w:rPr>
          <w:rFonts w:ascii="Times New Roman" w:eastAsia="MS Mincho" w:hAnsi="Times New Roman" w:cs="Times New Roman"/>
          <w:sz w:val="24"/>
          <w:szCs w:val="24"/>
        </w:rPr>
        <w:t xml:space="preserve"> 2014.évben határozta meg a képviselő-testület 402.- Ft/m2 összegben, </w:t>
      </w:r>
      <w:r w:rsidRPr="00061955">
        <w:rPr>
          <w:rFonts w:ascii="Times New Roman" w:eastAsia="MS Mincho" w:hAnsi="Times New Roman" w:cs="Times New Roman"/>
          <w:sz w:val="24"/>
          <w:szCs w:val="24"/>
        </w:rPr>
        <w:t xml:space="preserve">ha módosítja </w:t>
      </w:r>
      <w:r w:rsidR="00061955">
        <w:rPr>
          <w:rFonts w:ascii="Times New Roman" w:eastAsia="MS Mincho" w:hAnsi="Times New Roman" w:cs="Times New Roman"/>
          <w:sz w:val="24"/>
          <w:szCs w:val="24"/>
        </w:rPr>
        <w:t xml:space="preserve">is </w:t>
      </w:r>
      <w:r w:rsidRPr="00061955">
        <w:rPr>
          <w:rFonts w:ascii="Times New Roman" w:eastAsia="MS Mincho" w:hAnsi="Times New Roman" w:cs="Times New Roman"/>
          <w:sz w:val="24"/>
          <w:szCs w:val="24"/>
        </w:rPr>
        <w:t xml:space="preserve">a képviselő-testület azt maximum </w:t>
      </w:r>
      <w:r w:rsidR="00C94A42">
        <w:rPr>
          <w:rFonts w:ascii="Times New Roman" w:eastAsia="MS Mincho" w:hAnsi="Times New Roman" w:cs="Times New Roman"/>
          <w:sz w:val="24"/>
          <w:szCs w:val="24"/>
        </w:rPr>
        <w:t>5%</w:t>
      </w:r>
      <w:r w:rsidRPr="00061955">
        <w:rPr>
          <w:rFonts w:ascii="Times New Roman" w:eastAsia="MS Mincho" w:hAnsi="Times New Roman" w:cs="Times New Roman"/>
          <w:sz w:val="24"/>
          <w:szCs w:val="24"/>
        </w:rPr>
        <w:t xml:space="preserve"> mértékben </w:t>
      </w:r>
      <w:r w:rsidR="00061955">
        <w:rPr>
          <w:rFonts w:ascii="Times New Roman" w:eastAsia="MS Mincho" w:hAnsi="Times New Roman" w:cs="Times New Roman"/>
          <w:sz w:val="24"/>
          <w:szCs w:val="24"/>
        </w:rPr>
        <w:t>javasoljuk módosítani.</w:t>
      </w:r>
    </w:p>
    <w:p w:rsidR="00DA3C06" w:rsidRPr="00061955" w:rsidRDefault="00DA3C06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955" w:rsidRPr="00061955" w:rsidRDefault="00D4004F" w:rsidP="000619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55">
        <w:rPr>
          <w:rFonts w:ascii="Times New Roman" w:hAnsi="Times New Roman" w:cs="Times New Roman"/>
          <w:sz w:val="24"/>
          <w:szCs w:val="24"/>
        </w:rPr>
        <w:t>A nem lakás céljára szolgáló helyiségek bérleti díjának mértékét, kiemelten itt az új közösségi ház helyiségeinek bérleti díjá</w:t>
      </w:r>
      <w:r w:rsidR="00061955" w:rsidRPr="00061955">
        <w:rPr>
          <w:rFonts w:ascii="Times New Roman" w:hAnsi="Times New Roman" w:cs="Times New Roman"/>
          <w:sz w:val="24"/>
          <w:szCs w:val="24"/>
        </w:rPr>
        <w:t xml:space="preserve">t a képviselő-testület 122 /2019. (VIII.26.) számú önkormányzati határozatában határozta meg. A határozatban úgy döntött a testület, hogy a </w:t>
      </w:r>
      <w:r w:rsidR="00061955" w:rsidRPr="00061955">
        <w:rPr>
          <w:rFonts w:ascii="Times New Roman" w:eastAsia="Times New Roman" w:hAnsi="Times New Roman" w:cs="Times New Roman"/>
          <w:sz w:val="24"/>
          <w:szCs w:val="24"/>
          <w:lang w:eastAsia="hu-HU"/>
        </w:rPr>
        <w:t>bérleti díjkonstrukciót 2020. január hónapban felülvizsgálja. Így erre most nem készült javaslat</w:t>
      </w:r>
      <w:r w:rsidR="0006195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641EA" w:rsidRPr="00061955" w:rsidRDefault="00D641EA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BC8" w:rsidRPr="00061955" w:rsidRDefault="00372BC8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55">
        <w:rPr>
          <w:rFonts w:ascii="Times New Roman" w:hAnsi="Times New Roman" w:cs="Times New Roman"/>
          <w:sz w:val="24"/>
          <w:szCs w:val="24"/>
        </w:rPr>
        <w:t>Telki, 201</w:t>
      </w:r>
      <w:r w:rsidR="00061955" w:rsidRPr="00061955">
        <w:rPr>
          <w:rFonts w:ascii="Times New Roman" w:hAnsi="Times New Roman" w:cs="Times New Roman"/>
          <w:sz w:val="24"/>
          <w:szCs w:val="24"/>
        </w:rPr>
        <w:t>9</w:t>
      </w:r>
      <w:r w:rsidRPr="00061955">
        <w:rPr>
          <w:rFonts w:ascii="Times New Roman" w:hAnsi="Times New Roman" w:cs="Times New Roman"/>
          <w:sz w:val="24"/>
          <w:szCs w:val="24"/>
        </w:rPr>
        <w:t>. december 4.</w:t>
      </w:r>
    </w:p>
    <w:p w:rsidR="00372BC8" w:rsidRPr="00061955" w:rsidRDefault="00372BC8" w:rsidP="000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EA" w:rsidRPr="00531876" w:rsidRDefault="00D641EA" w:rsidP="0053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27" w:rsidRPr="00531876" w:rsidRDefault="00133127" w:rsidP="00531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876">
        <w:rPr>
          <w:rFonts w:ascii="Times New Roman" w:hAnsi="Times New Roman" w:cs="Times New Roman"/>
          <w:b/>
          <w:sz w:val="24"/>
          <w:szCs w:val="24"/>
        </w:rPr>
        <w:t>Telki Község</w:t>
      </w:r>
      <w:r w:rsidR="005A5047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  <w:r w:rsidRPr="00531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127" w:rsidRPr="00531876" w:rsidRDefault="00133127" w:rsidP="005A50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876">
        <w:rPr>
          <w:rFonts w:ascii="Times New Roman" w:hAnsi="Times New Roman" w:cs="Times New Roman"/>
          <w:b/>
          <w:sz w:val="24"/>
          <w:szCs w:val="24"/>
        </w:rPr>
        <w:t xml:space="preserve">Képviselő-testülete </w:t>
      </w:r>
    </w:p>
    <w:p w:rsidR="00133127" w:rsidRPr="00531876" w:rsidRDefault="00133127" w:rsidP="00531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876">
        <w:rPr>
          <w:rFonts w:ascii="Times New Roman" w:hAnsi="Times New Roman" w:cs="Times New Roman"/>
          <w:b/>
          <w:sz w:val="24"/>
          <w:szCs w:val="24"/>
        </w:rPr>
        <w:t>/201</w:t>
      </w:r>
      <w:r w:rsidR="005A5047">
        <w:rPr>
          <w:rFonts w:ascii="Times New Roman" w:hAnsi="Times New Roman" w:cs="Times New Roman"/>
          <w:b/>
          <w:sz w:val="24"/>
          <w:szCs w:val="24"/>
        </w:rPr>
        <w:t>9</w:t>
      </w:r>
      <w:r w:rsidRPr="00531876">
        <w:rPr>
          <w:rFonts w:ascii="Times New Roman" w:hAnsi="Times New Roman" w:cs="Times New Roman"/>
          <w:b/>
          <w:sz w:val="24"/>
          <w:szCs w:val="24"/>
        </w:rPr>
        <w:t xml:space="preserve">.(XII.  </w:t>
      </w:r>
      <w:proofErr w:type="gramStart"/>
      <w:r w:rsidRPr="00531876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531876">
        <w:rPr>
          <w:rFonts w:ascii="Times New Roman" w:hAnsi="Times New Roman" w:cs="Times New Roman"/>
          <w:b/>
          <w:sz w:val="24"/>
          <w:szCs w:val="24"/>
        </w:rPr>
        <w:t xml:space="preserve"> Ö</w:t>
      </w:r>
      <w:r w:rsidR="005A5047">
        <w:rPr>
          <w:rFonts w:ascii="Times New Roman" w:hAnsi="Times New Roman" w:cs="Times New Roman"/>
          <w:b/>
          <w:sz w:val="24"/>
          <w:szCs w:val="24"/>
        </w:rPr>
        <w:t xml:space="preserve">nkormányzati </w:t>
      </w:r>
      <w:r w:rsidRPr="00531876">
        <w:rPr>
          <w:rFonts w:ascii="Times New Roman" w:hAnsi="Times New Roman" w:cs="Times New Roman"/>
          <w:b/>
          <w:sz w:val="24"/>
          <w:szCs w:val="24"/>
        </w:rPr>
        <w:t>rendelete</w:t>
      </w:r>
    </w:p>
    <w:p w:rsidR="00133127" w:rsidRPr="00531876" w:rsidRDefault="00133127" w:rsidP="00531876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133127" w:rsidRPr="00531876" w:rsidRDefault="00133127" w:rsidP="00531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876">
        <w:rPr>
          <w:rFonts w:ascii="Times New Roman" w:eastAsia="MS Mincho" w:hAnsi="Times New Roman" w:cs="Times New Roman"/>
          <w:b/>
          <w:sz w:val="24"/>
          <w:szCs w:val="24"/>
        </w:rPr>
        <w:t>Az önkormányzat tulajdonában álló lakások és nem lakás céljára szolgáló helyiségek bérletéről szóló 28/2007. (XII. 12.) Ö. rendelet módosításáról</w:t>
      </w:r>
    </w:p>
    <w:p w:rsidR="00133127" w:rsidRPr="00531876" w:rsidRDefault="00133127" w:rsidP="00531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127" w:rsidRPr="00531876" w:rsidRDefault="00133127" w:rsidP="0053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876">
        <w:rPr>
          <w:rFonts w:ascii="Times New Roman" w:hAnsi="Times New Roman" w:cs="Times New Roman"/>
          <w:bCs/>
          <w:sz w:val="24"/>
          <w:szCs w:val="24"/>
        </w:rPr>
        <w:t>Telki község Képviselő-testülete az</w:t>
      </w:r>
      <w:r w:rsidRPr="00531876">
        <w:rPr>
          <w:rFonts w:ascii="Times New Roman" w:eastAsia="MS Mincho" w:hAnsi="Times New Roman" w:cs="Times New Roman"/>
          <w:sz w:val="24"/>
          <w:szCs w:val="24"/>
        </w:rPr>
        <w:t xml:space="preserve"> önkormányzat tulajdonában álló lakások és nem lakás céljára szolgáló helyiségek bérletéről szóló 28/2007. (XII. 12.) Ö. számú</w:t>
      </w:r>
      <w:r w:rsidRPr="00531876">
        <w:rPr>
          <w:rFonts w:ascii="Times New Roman" w:hAnsi="Times New Roman" w:cs="Times New Roman"/>
          <w:sz w:val="24"/>
          <w:szCs w:val="24"/>
        </w:rPr>
        <w:t xml:space="preserve"> rendeletét (a továbbiakban: Rendelet) a következők szerint módosítja.</w:t>
      </w:r>
    </w:p>
    <w:p w:rsidR="00133127" w:rsidRPr="00531876" w:rsidRDefault="00133127" w:rsidP="005318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3127" w:rsidRPr="00531876" w:rsidRDefault="00133127" w:rsidP="005318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87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1.§.</w:t>
      </w:r>
    </w:p>
    <w:p w:rsidR="00133127" w:rsidRPr="00531876" w:rsidRDefault="00133127" w:rsidP="005318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127" w:rsidRPr="00531876" w:rsidRDefault="00133127" w:rsidP="005318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876">
        <w:rPr>
          <w:rFonts w:ascii="Times New Roman" w:hAnsi="Times New Roman" w:cs="Times New Roman"/>
          <w:sz w:val="24"/>
          <w:szCs w:val="24"/>
        </w:rPr>
        <w:t xml:space="preserve">A rendelet </w:t>
      </w:r>
      <w:r w:rsidRPr="00531876">
        <w:rPr>
          <w:rFonts w:ascii="Times New Roman" w:hAnsi="Times New Roman" w:cs="Times New Roman"/>
          <w:bCs/>
          <w:sz w:val="24"/>
          <w:szCs w:val="24"/>
        </w:rPr>
        <w:t>4.§. helyébe a következő rendelkezés lép:</w:t>
      </w:r>
    </w:p>
    <w:p w:rsidR="00133127" w:rsidRPr="00531876" w:rsidRDefault="00133127" w:rsidP="005318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876">
        <w:rPr>
          <w:rFonts w:ascii="Times New Roman" w:hAnsi="Times New Roman" w:cs="Times New Roman"/>
          <w:bCs/>
          <w:sz w:val="24"/>
          <w:szCs w:val="24"/>
        </w:rPr>
        <w:t>„</w:t>
      </w:r>
      <w:r w:rsidRPr="00531876">
        <w:rPr>
          <w:rFonts w:ascii="Times New Roman" w:eastAsia="MS Mincho" w:hAnsi="Times New Roman" w:cs="Times New Roman"/>
          <w:b/>
          <w:sz w:val="24"/>
          <w:szCs w:val="24"/>
        </w:rPr>
        <w:t xml:space="preserve">4. §. </w:t>
      </w:r>
    </w:p>
    <w:p w:rsidR="00133127" w:rsidRPr="00531876" w:rsidRDefault="00133127" w:rsidP="00531876">
      <w:pPr>
        <w:pStyle w:val="Csakszveg"/>
        <w:rPr>
          <w:rFonts w:ascii="Times New Roman" w:eastAsia="MS Mincho" w:hAnsi="Times New Roman"/>
          <w:b/>
          <w:sz w:val="24"/>
          <w:szCs w:val="24"/>
        </w:rPr>
      </w:pPr>
      <w:r w:rsidRPr="00531876">
        <w:rPr>
          <w:rFonts w:ascii="Times New Roman" w:eastAsia="MS Mincho" w:hAnsi="Times New Roman"/>
          <w:b/>
          <w:sz w:val="24"/>
          <w:szCs w:val="24"/>
        </w:rPr>
        <w:t>A lakbér mértéke</w:t>
      </w:r>
    </w:p>
    <w:p w:rsidR="00133127" w:rsidRPr="00531876" w:rsidRDefault="00133127" w:rsidP="00531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127" w:rsidRPr="00531876" w:rsidRDefault="00133127" w:rsidP="00531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876">
        <w:rPr>
          <w:rFonts w:ascii="Times New Roman" w:hAnsi="Times New Roman" w:cs="Times New Roman"/>
          <w:sz w:val="24"/>
          <w:szCs w:val="24"/>
        </w:rPr>
        <w:t>A lakbér mértéke egységesen:</w:t>
      </w:r>
      <w:r w:rsidR="00D6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1EA">
        <w:rPr>
          <w:rFonts w:ascii="Times New Roman" w:hAnsi="Times New Roman" w:cs="Times New Roman"/>
          <w:sz w:val="24"/>
          <w:szCs w:val="24"/>
        </w:rPr>
        <w:t>( jelenlegi</w:t>
      </w:r>
      <w:proofErr w:type="gramEnd"/>
      <w:r w:rsidR="00D641EA">
        <w:rPr>
          <w:rFonts w:ascii="Times New Roman" w:hAnsi="Times New Roman" w:cs="Times New Roman"/>
          <w:sz w:val="24"/>
          <w:szCs w:val="24"/>
        </w:rPr>
        <w:t xml:space="preserve"> díj: 402.-Ft/m2/hó) </w:t>
      </w:r>
      <w:r w:rsidR="005A5047">
        <w:rPr>
          <w:rFonts w:ascii="Times New Roman" w:hAnsi="Times New Roman" w:cs="Times New Roman"/>
          <w:sz w:val="24"/>
          <w:szCs w:val="24"/>
        </w:rPr>
        <w:t xml:space="preserve">  </w:t>
      </w:r>
      <w:r w:rsidR="00D641EA">
        <w:rPr>
          <w:rFonts w:ascii="Times New Roman" w:hAnsi="Times New Roman" w:cs="Times New Roman"/>
          <w:sz w:val="24"/>
          <w:szCs w:val="24"/>
        </w:rPr>
        <w:t xml:space="preserve">Javaslat </w:t>
      </w:r>
      <w:r w:rsidR="00C33C0D">
        <w:rPr>
          <w:rFonts w:ascii="Times New Roman" w:hAnsi="Times New Roman" w:cs="Times New Roman"/>
          <w:sz w:val="24"/>
          <w:szCs w:val="24"/>
        </w:rPr>
        <w:t>maximum 4</w:t>
      </w:r>
      <w:r w:rsidR="00C94A42">
        <w:rPr>
          <w:rFonts w:ascii="Times New Roman" w:hAnsi="Times New Roman" w:cs="Times New Roman"/>
          <w:sz w:val="24"/>
          <w:szCs w:val="24"/>
        </w:rPr>
        <w:t>22</w:t>
      </w:r>
      <w:r w:rsidR="00C33C0D">
        <w:rPr>
          <w:rFonts w:ascii="Times New Roman" w:hAnsi="Times New Roman" w:cs="Times New Roman"/>
          <w:sz w:val="24"/>
          <w:szCs w:val="24"/>
        </w:rPr>
        <w:t>.-Ft</w:t>
      </w:r>
      <w:r w:rsidR="00D641EA" w:rsidRPr="00531876">
        <w:rPr>
          <w:rFonts w:ascii="Times New Roman" w:hAnsi="Times New Roman" w:cs="Times New Roman"/>
          <w:sz w:val="24"/>
          <w:szCs w:val="24"/>
        </w:rPr>
        <w:t>/m2/hó</w:t>
      </w:r>
      <w:r w:rsidR="00D641E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3127" w:rsidRPr="00531876" w:rsidRDefault="00133127" w:rsidP="005318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127" w:rsidRPr="00531876" w:rsidRDefault="00133127" w:rsidP="005318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876">
        <w:rPr>
          <w:rFonts w:ascii="Times New Roman" w:hAnsi="Times New Roman" w:cs="Times New Roman"/>
          <w:b/>
          <w:bCs/>
          <w:sz w:val="24"/>
          <w:szCs w:val="24"/>
        </w:rPr>
        <w:t>2.§</w:t>
      </w:r>
    </w:p>
    <w:p w:rsidR="00133127" w:rsidRPr="00531876" w:rsidRDefault="00133127" w:rsidP="005318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127" w:rsidRPr="00531876" w:rsidRDefault="00133127" w:rsidP="005318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876">
        <w:rPr>
          <w:rFonts w:ascii="Times New Roman" w:hAnsi="Times New Roman" w:cs="Times New Roman"/>
          <w:sz w:val="24"/>
          <w:szCs w:val="24"/>
        </w:rPr>
        <w:t>E rendelet 20</w:t>
      </w:r>
      <w:r w:rsidR="005A5047">
        <w:rPr>
          <w:rFonts w:ascii="Times New Roman" w:hAnsi="Times New Roman" w:cs="Times New Roman"/>
          <w:sz w:val="24"/>
          <w:szCs w:val="24"/>
        </w:rPr>
        <w:t>20</w:t>
      </w:r>
      <w:r w:rsidRPr="00531876">
        <w:rPr>
          <w:rFonts w:ascii="Times New Roman" w:hAnsi="Times New Roman" w:cs="Times New Roman"/>
          <w:sz w:val="24"/>
          <w:szCs w:val="24"/>
        </w:rPr>
        <w:t>. január 01. napján lép hatályba.</w:t>
      </w:r>
    </w:p>
    <w:p w:rsidR="00133127" w:rsidRPr="00531876" w:rsidRDefault="00133127" w:rsidP="0053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27" w:rsidRPr="00531876" w:rsidRDefault="00133127" w:rsidP="0053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27" w:rsidRPr="00531876" w:rsidRDefault="00133127" w:rsidP="0053187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876">
        <w:rPr>
          <w:rFonts w:ascii="Times New Roman" w:hAnsi="Times New Roman" w:cs="Times New Roman"/>
          <w:sz w:val="24"/>
          <w:szCs w:val="24"/>
        </w:rPr>
        <w:t>Deltai Károly</w:t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  <w:t xml:space="preserve">               dr. Lack Mónika</w:t>
      </w:r>
    </w:p>
    <w:p w:rsidR="00133127" w:rsidRPr="00531876" w:rsidRDefault="00133127" w:rsidP="0053187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876">
        <w:rPr>
          <w:rFonts w:ascii="Times New Roman" w:hAnsi="Times New Roman" w:cs="Times New Roman"/>
          <w:sz w:val="24"/>
          <w:szCs w:val="24"/>
        </w:rPr>
        <w:t>polgármester</w:t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531876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B46FAC" w:rsidRPr="00531876" w:rsidRDefault="00B46FAC" w:rsidP="0053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6FAC" w:rsidRPr="0053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1EA" w:rsidRDefault="00D641EA" w:rsidP="00D641EA">
      <w:pPr>
        <w:spacing w:after="0" w:line="240" w:lineRule="auto"/>
      </w:pPr>
      <w:r>
        <w:separator/>
      </w:r>
    </w:p>
  </w:endnote>
  <w:endnote w:type="continuationSeparator" w:id="0">
    <w:p w:rsidR="00D641EA" w:rsidRDefault="00D641EA" w:rsidP="00D6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1EA" w:rsidRDefault="00D641EA" w:rsidP="00D641EA">
      <w:pPr>
        <w:spacing w:after="0" w:line="240" w:lineRule="auto"/>
      </w:pPr>
      <w:r>
        <w:separator/>
      </w:r>
    </w:p>
  </w:footnote>
  <w:footnote w:type="continuationSeparator" w:id="0">
    <w:p w:rsidR="00D641EA" w:rsidRDefault="00D641EA" w:rsidP="00D6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520CB"/>
    <w:multiLevelType w:val="hybridMultilevel"/>
    <w:tmpl w:val="A172FF70"/>
    <w:lvl w:ilvl="0" w:tplc="1E8088EA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972FB"/>
    <w:multiLevelType w:val="hybridMultilevel"/>
    <w:tmpl w:val="9516F596"/>
    <w:lvl w:ilvl="0" w:tplc="E9BA05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1955"/>
    <w:rsid w:val="000A56A1"/>
    <w:rsid w:val="000C36E9"/>
    <w:rsid w:val="00133127"/>
    <w:rsid w:val="00155AB6"/>
    <w:rsid w:val="001E76A0"/>
    <w:rsid w:val="002120AE"/>
    <w:rsid w:val="00216F86"/>
    <w:rsid w:val="00372BC8"/>
    <w:rsid w:val="00474275"/>
    <w:rsid w:val="00531876"/>
    <w:rsid w:val="0053337E"/>
    <w:rsid w:val="005A5047"/>
    <w:rsid w:val="005B6504"/>
    <w:rsid w:val="007551F1"/>
    <w:rsid w:val="007E7018"/>
    <w:rsid w:val="008F0DB8"/>
    <w:rsid w:val="009E54EB"/>
    <w:rsid w:val="00A31404"/>
    <w:rsid w:val="00AC0F71"/>
    <w:rsid w:val="00B46FAC"/>
    <w:rsid w:val="00BC7C19"/>
    <w:rsid w:val="00C33C0D"/>
    <w:rsid w:val="00C94A42"/>
    <w:rsid w:val="00D05F4E"/>
    <w:rsid w:val="00D4004F"/>
    <w:rsid w:val="00D641EA"/>
    <w:rsid w:val="00D66A94"/>
    <w:rsid w:val="00DA3C06"/>
    <w:rsid w:val="00E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BD8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styleId="Csakszveg">
    <w:name w:val="Plain Text"/>
    <w:basedOn w:val="Norml"/>
    <w:link w:val="CsakszvegChar"/>
    <w:rsid w:val="001331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133127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qFormat/>
    <w:rsid w:val="00133127"/>
    <w:rPr>
      <w:b/>
      <w:bCs/>
    </w:rPr>
  </w:style>
  <w:style w:type="paragraph" w:styleId="Lbjegyzetszveg">
    <w:name w:val="footnote text"/>
    <w:basedOn w:val="Norml"/>
    <w:link w:val="LbjegyzetszvegChar"/>
    <w:semiHidden/>
    <w:rsid w:val="00D64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641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semiHidden/>
    <w:rsid w:val="00D641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2019-12-05T08:51:00Z</dcterms:created>
  <dcterms:modified xsi:type="dcterms:W3CDTF">2019-12-05T08:51:00Z</dcterms:modified>
</cp:coreProperties>
</file>